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3C0CF6" w:rsidRPr="003C0CF6" w14:paraId="5823ABFB" w14:textId="77777777" w:rsidTr="003C0CF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3C0CF6" w:rsidRPr="003C0CF6" w14:paraId="639A4E8F" w14:textId="77777777">
              <w:trPr>
                <w:trHeight w:val="1800"/>
                <w:tblCellSpacing w:w="0" w:type="dxa"/>
                <w:jc w:val="center"/>
              </w:trPr>
              <w:tc>
                <w:tcPr>
                  <w:tcW w:w="5250" w:type="dxa"/>
                  <w:vAlign w:val="center"/>
                  <w:hideMark/>
                </w:tcPr>
                <w:p w14:paraId="51B9E530" w14:textId="77777777" w:rsidR="003C0CF6" w:rsidRPr="003C0CF6" w:rsidRDefault="003C0CF6" w:rsidP="003C0CF6">
                  <w:pPr>
                    <w:spacing w:after="0" w:line="240" w:lineRule="auto"/>
                    <w:jc w:val="center"/>
                    <w:rPr>
                      <w:rFonts w:ascii="Times New Roman" w:eastAsia="Times New Roman" w:hAnsi="Times New Roman" w:cs="Times New Roman"/>
                      <w:sz w:val="24"/>
                      <w:szCs w:val="24"/>
                    </w:rPr>
                  </w:pPr>
                  <w:r w:rsidRPr="003C0CF6">
                    <w:rPr>
                      <w:rFonts w:ascii="Times New Roman" w:eastAsia="Times New Roman" w:hAnsi="Times New Roman" w:cs="Times New Roman"/>
                      <w:noProof/>
                      <w:color w:val="0000FF"/>
                      <w:sz w:val="24"/>
                      <w:szCs w:val="24"/>
                    </w:rPr>
                    <w:drawing>
                      <wp:inline distT="0" distB="0" distL="0" distR="0" wp14:anchorId="4C4E5566" wp14:editId="742F03E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1C4A1E9" w14:textId="77777777" w:rsidR="003C0CF6" w:rsidRPr="003C0CF6" w:rsidRDefault="003C0CF6" w:rsidP="003C0CF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C0CF6" w:rsidRPr="003C0CF6" w14:paraId="6E895276" w14:textId="77777777">
              <w:trPr>
                <w:jc w:val="center"/>
              </w:trPr>
              <w:tc>
                <w:tcPr>
                  <w:tcW w:w="0" w:type="auto"/>
                  <w:shd w:val="clear" w:color="auto" w:fill="FFFFFF"/>
                  <w:vAlign w:val="center"/>
                  <w:hideMark/>
                </w:tcPr>
                <w:p w14:paraId="5F8438F1" w14:textId="77777777" w:rsidR="003C0CF6" w:rsidRPr="003C0CF6" w:rsidRDefault="003C0CF6" w:rsidP="003C0CF6">
                  <w:pPr>
                    <w:spacing w:after="0" w:line="510" w:lineRule="atLeast"/>
                    <w:jc w:val="center"/>
                    <w:rPr>
                      <w:rFonts w:ascii="Arial" w:eastAsia="Times New Roman" w:hAnsi="Arial" w:cs="Arial"/>
                      <w:b/>
                      <w:bCs/>
                      <w:color w:val="202020"/>
                      <w:sz w:val="51"/>
                      <w:szCs w:val="51"/>
                    </w:rPr>
                  </w:pPr>
                  <w:r w:rsidRPr="003C0CF6">
                    <w:rPr>
                      <w:rFonts w:ascii="Arial" w:eastAsia="Times New Roman" w:hAnsi="Arial" w:cs="Arial"/>
                      <w:b/>
                      <w:bCs/>
                      <w:noProof/>
                      <w:color w:val="202020"/>
                      <w:sz w:val="51"/>
                      <w:szCs w:val="51"/>
                    </w:rPr>
                    <w:drawing>
                      <wp:inline distT="0" distB="0" distL="0" distR="0" wp14:anchorId="4AB539DD" wp14:editId="2579ACD4">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252D5BB3" w14:textId="77777777" w:rsidR="003C0CF6" w:rsidRPr="003C0CF6" w:rsidRDefault="003C0CF6" w:rsidP="003C0CF6">
            <w:pPr>
              <w:spacing w:after="0" w:line="240" w:lineRule="auto"/>
              <w:jc w:val="center"/>
              <w:rPr>
                <w:rFonts w:ascii="Arial" w:eastAsia="Times New Roman" w:hAnsi="Arial" w:cs="Arial"/>
                <w:sz w:val="24"/>
                <w:szCs w:val="24"/>
              </w:rPr>
            </w:pPr>
          </w:p>
        </w:tc>
      </w:tr>
      <w:tr w:rsidR="003C0CF6" w:rsidRPr="003C0CF6" w14:paraId="37A720AF" w14:textId="77777777" w:rsidTr="003C0CF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C0CF6" w:rsidRPr="003C0CF6" w14:paraId="541824B9"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3C0CF6" w:rsidRPr="003C0CF6" w14:paraId="65CCC554" w14:textId="77777777">
                    <w:tc>
                      <w:tcPr>
                        <w:tcW w:w="0" w:type="auto"/>
                        <w:hideMark/>
                      </w:tcPr>
                      <w:p w14:paraId="6B89A0BC" w14:textId="77777777" w:rsidR="003C0CF6" w:rsidRPr="003C0CF6" w:rsidRDefault="003C0CF6" w:rsidP="003C0CF6">
                        <w:pPr>
                          <w:spacing w:after="0" w:line="527" w:lineRule="atLeast"/>
                          <w:outlineLvl w:val="0"/>
                          <w:rPr>
                            <w:rFonts w:ascii="Helvetica" w:eastAsia="Times New Roman" w:hAnsi="Helvetica" w:cs="Helvetica"/>
                            <w:b/>
                            <w:bCs/>
                            <w:color w:val="626262"/>
                            <w:kern w:val="36"/>
                            <w:sz w:val="41"/>
                            <w:szCs w:val="41"/>
                          </w:rPr>
                        </w:pPr>
                        <w:r w:rsidRPr="003C0CF6">
                          <w:rPr>
                            <w:rFonts w:ascii="Helvetica" w:eastAsia="Times New Roman" w:hAnsi="Helvetica" w:cs="Helvetica"/>
                            <w:b/>
                            <w:bCs/>
                            <w:color w:val="626262"/>
                            <w:kern w:val="36"/>
                            <w:sz w:val="41"/>
                            <w:szCs w:val="41"/>
                          </w:rPr>
                          <w:t>Marrying into Debt: Understand How It Will Impact Your Credit</w:t>
                        </w:r>
                      </w:p>
                      <w:p w14:paraId="19E8435C" w14:textId="77777777" w:rsidR="003C0CF6" w:rsidRPr="003C0CF6" w:rsidRDefault="003C0CF6" w:rsidP="003C0CF6">
                        <w:pPr>
                          <w:spacing w:before="100" w:beforeAutospacing="1" w:after="100" w:afterAutospacing="1" w:line="240" w:lineRule="auto"/>
                          <w:outlineLvl w:val="2"/>
                          <w:rPr>
                            <w:rFonts w:ascii="Helvetica" w:eastAsia="Times New Roman" w:hAnsi="Helvetica" w:cs="Helvetica"/>
                            <w:b/>
                            <w:bCs/>
                            <w:color w:val="505050"/>
                            <w:sz w:val="24"/>
                            <w:szCs w:val="24"/>
                          </w:rPr>
                        </w:pPr>
                        <w:r w:rsidRPr="003C0CF6">
                          <w:rPr>
                            <w:rFonts w:ascii="Helvetica" w:eastAsia="Times New Roman" w:hAnsi="Helvetica" w:cs="Helvetica"/>
                            <w:b/>
                            <w:bCs/>
                            <w:color w:val="505050"/>
                            <w:sz w:val="24"/>
                            <w:szCs w:val="24"/>
                          </w:rPr>
                          <w:t>What do you need to know when you have excellent credit, but your partner has significant debt? Here are some things for you to consider.</w:t>
                        </w:r>
                      </w:p>
                      <w:p w14:paraId="7E6CEC05" w14:textId="77777777" w:rsidR="003C0CF6" w:rsidRPr="003C0CF6" w:rsidRDefault="003C0CF6" w:rsidP="003C0CF6">
                        <w:pPr>
                          <w:spacing w:before="100" w:beforeAutospacing="1" w:after="100" w:afterAutospacing="1" w:line="240" w:lineRule="auto"/>
                          <w:rPr>
                            <w:rFonts w:ascii="Arial" w:eastAsia="Times New Roman" w:hAnsi="Arial" w:cs="Arial"/>
                            <w:color w:val="505050"/>
                            <w:sz w:val="21"/>
                            <w:szCs w:val="21"/>
                          </w:rPr>
                        </w:pPr>
                        <w:r w:rsidRPr="003C0CF6">
                          <w:rPr>
                            <w:rFonts w:ascii="Arial" w:eastAsia="Times New Roman" w:hAnsi="Arial" w:cs="Arial"/>
                            <w:color w:val="505050"/>
                            <w:sz w:val="21"/>
                            <w:szCs w:val="21"/>
                          </w:rPr>
                          <w:t>You’ve worked hard to establish a good credit score and may be concerned how your future spouse’s less-than-stellar credit will affect you. A lot depends on what actions you take after you tie the knot.</w:t>
                        </w:r>
                      </w:p>
                      <w:p w14:paraId="33A78696" w14:textId="77777777" w:rsidR="003C0CF6" w:rsidRPr="003C0CF6" w:rsidRDefault="003C0CF6" w:rsidP="003C0CF6">
                        <w:pPr>
                          <w:spacing w:before="100" w:beforeAutospacing="1" w:after="100" w:afterAutospacing="1" w:line="240" w:lineRule="auto"/>
                          <w:rPr>
                            <w:rFonts w:ascii="Arial" w:eastAsia="Times New Roman" w:hAnsi="Arial" w:cs="Arial"/>
                            <w:color w:val="505050"/>
                            <w:sz w:val="21"/>
                            <w:szCs w:val="21"/>
                          </w:rPr>
                        </w:pPr>
                        <w:r w:rsidRPr="003C0CF6">
                          <w:rPr>
                            <w:rFonts w:ascii="Arial" w:eastAsia="Times New Roman" w:hAnsi="Arial" w:cs="Arial"/>
                            <w:b/>
                            <w:bCs/>
                            <w:color w:val="505050"/>
                            <w:sz w:val="21"/>
                            <w:szCs w:val="21"/>
                          </w:rPr>
                          <w:t>Getting married doesn’t immediately affect your credit.</w:t>
                        </w:r>
                        <w:r w:rsidRPr="003C0CF6">
                          <w:rPr>
                            <w:rFonts w:ascii="Arial" w:eastAsia="Times New Roman" w:hAnsi="Arial" w:cs="Arial"/>
                            <w:color w:val="505050"/>
                            <w:sz w:val="21"/>
                            <w:szCs w:val="21"/>
                          </w:rPr>
                          <w:t> You each keep your own pre-marriage credit scores and debts. You are not liable for your spouse’s pre-wedding debts. However, opening joint accounts and other actions can expose your credit score to your spouse’s actions. If you take on joint debt, you both will feel the impact of each other’s financial behavior.</w:t>
                        </w:r>
                      </w:p>
                      <w:p w14:paraId="3CE2EB41" w14:textId="77777777" w:rsidR="003C0CF6" w:rsidRPr="003C0CF6" w:rsidRDefault="003C0CF6" w:rsidP="003C0CF6">
                        <w:pPr>
                          <w:spacing w:before="100" w:beforeAutospacing="1" w:after="100" w:afterAutospacing="1" w:line="240" w:lineRule="auto"/>
                          <w:rPr>
                            <w:rFonts w:ascii="Arial" w:eastAsia="Times New Roman" w:hAnsi="Arial" w:cs="Arial"/>
                            <w:color w:val="505050"/>
                            <w:sz w:val="21"/>
                            <w:szCs w:val="21"/>
                          </w:rPr>
                        </w:pPr>
                        <w:r w:rsidRPr="003C0CF6">
                          <w:rPr>
                            <w:rFonts w:ascii="Arial" w:eastAsia="Times New Roman" w:hAnsi="Arial" w:cs="Arial"/>
                            <w:b/>
                            <w:bCs/>
                            <w:color w:val="505050"/>
                            <w:sz w:val="21"/>
                            <w:szCs w:val="21"/>
                          </w:rPr>
                          <w:t>When do you become jointly responsible for debt?</w:t>
                        </w:r>
                        <w:r w:rsidRPr="003C0CF6">
                          <w:rPr>
                            <w:rFonts w:ascii="Arial" w:eastAsia="Times New Roman" w:hAnsi="Arial" w:cs="Arial"/>
                            <w:color w:val="505050"/>
                            <w:sz w:val="21"/>
                            <w:szCs w:val="21"/>
                          </w:rPr>
                          <w:t> You and your spouse are both fully responsible when the two of you initiate joint credit card accounts, bank accounts, and loans. You’re also responsible if you cosign your spouse’s loans or add your spouse as an authorized user or joint account holder on your credit cards. Joint responsibility means that both your credit scores rise or fall due to your financial activity.</w:t>
                        </w:r>
                      </w:p>
                      <w:p w14:paraId="6867F062" w14:textId="77777777" w:rsidR="003C0CF6" w:rsidRPr="003C0CF6" w:rsidRDefault="003C0CF6" w:rsidP="003C0CF6">
                        <w:pPr>
                          <w:spacing w:before="100" w:beforeAutospacing="1" w:after="100" w:afterAutospacing="1" w:line="240" w:lineRule="auto"/>
                          <w:rPr>
                            <w:rFonts w:ascii="Arial" w:eastAsia="Times New Roman" w:hAnsi="Arial" w:cs="Arial"/>
                            <w:color w:val="505050"/>
                            <w:sz w:val="21"/>
                            <w:szCs w:val="21"/>
                          </w:rPr>
                        </w:pPr>
                        <w:r w:rsidRPr="003C0CF6">
                          <w:rPr>
                            <w:rFonts w:ascii="Arial" w:eastAsia="Times New Roman" w:hAnsi="Arial" w:cs="Arial"/>
                            <w:b/>
                            <w:bCs/>
                            <w:color w:val="505050"/>
                            <w:sz w:val="21"/>
                            <w:szCs w:val="21"/>
                          </w:rPr>
                          <w:t>Community property states have different rules.</w:t>
                        </w:r>
                        <w:r w:rsidRPr="003C0CF6">
                          <w:rPr>
                            <w:rFonts w:ascii="Arial" w:eastAsia="Times New Roman" w:hAnsi="Arial" w:cs="Arial"/>
                            <w:color w:val="505050"/>
                            <w:sz w:val="21"/>
                            <w:szCs w:val="21"/>
                          </w:rPr>
                          <w:t xml:space="preserve"> These states are Arizona, California, Idaho, Louisiana, Nevada, New Mexico, Texas, Washington, and Wisconsin. In these states, debt incurred during the marriage that benefits the marriage is joint debt for which </w:t>
                        </w:r>
                        <w:r w:rsidRPr="003C0CF6">
                          <w:rPr>
                            <w:rFonts w:ascii="Arial" w:eastAsia="Times New Roman" w:hAnsi="Arial" w:cs="Arial"/>
                            <w:color w:val="505050"/>
                            <w:sz w:val="21"/>
                            <w:szCs w:val="21"/>
                          </w:rPr>
                          <w:lastRenderedPageBreak/>
                          <w:t>you are both liable, even if only one spouse’s name appears on the debt. However, debt taken on by one spouse that benefits only one spouse will likely not be deemed joint debt.</w:t>
                        </w:r>
                        <w:r w:rsidRPr="003C0CF6">
                          <w:rPr>
                            <w:rFonts w:ascii="Arial" w:eastAsia="Times New Roman" w:hAnsi="Arial" w:cs="Arial"/>
                            <w:color w:val="505050"/>
                            <w:sz w:val="21"/>
                            <w:szCs w:val="21"/>
                            <w:vertAlign w:val="superscript"/>
                          </w:rPr>
                          <w:t>1</w:t>
                        </w:r>
                      </w:p>
                      <w:p w14:paraId="767DBC49" w14:textId="77777777" w:rsidR="003C0CF6" w:rsidRPr="003C0CF6" w:rsidRDefault="003C0CF6" w:rsidP="003C0CF6">
                        <w:pPr>
                          <w:spacing w:before="100" w:beforeAutospacing="1" w:after="100" w:afterAutospacing="1" w:line="240" w:lineRule="auto"/>
                          <w:rPr>
                            <w:rFonts w:ascii="Arial" w:eastAsia="Times New Roman" w:hAnsi="Arial" w:cs="Arial"/>
                            <w:color w:val="505050"/>
                            <w:sz w:val="21"/>
                            <w:szCs w:val="21"/>
                          </w:rPr>
                        </w:pPr>
                        <w:r w:rsidRPr="003C0CF6">
                          <w:rPr>
                            <w:rFonts w:ascii="Arial" w:eastAsia="Times New Roman" w:hAnsi="Arial" w:cs="Arial"/>
                            <w:b/>
                            <w:bCs/>
                            <w:color w:val="505050"/>
                            <w:sz w:val="21"/>
                            <w:szCs w:val="21"/>
                          </w:rPr>
                          <w:t>Some precautions you can consider.</w:t>
                        </w:r>
                        <w:r w:rsidRPr="003C0CF6">
                          <w:rPr>
                            <w:rFonts w:ascii="Arial" w:eastAsia="Times New Roman" w:hAnsi="Arial" w:cs="Arial"/>
                            <w:color w:val="505050"/>
                            <w:sz w:val="21"/>
                            <w:szCs w:val="21"/>
                          </w:rPr>
                          <w:t> A prenuptial agreement can protect you against your spouse’s incurred debt in case of divorce. You can also maintain separate credit and loan accounts. Joint mortgage applications incorporate both of your incomes and debts. If you can qualify on your income alone, you can consider taking the mortgage in your name only. If you subsequently divorce, you might be able to avoid refinancing or selling the house.</w:t>
                        </w:r>
                      </w:p>
                      <w:p w14:paraId="50AD30CF" w14:textId="77777777" w:rsidR="003C0CF6" w:rsidRPr="003C0CF6" w:rsidRDefault="003C0CF6" w:rsidP="003C0CF6">
                        <w:pPr>
                          <w:spacing w:before="100" w:beforeAutospacing="1" w:after="100" w:afterAutospacing="1" w:line="240" w:lineRule="auto"/>
                          <w:rPr>
                            <w:rFonts w:ascii="Arial" w:eastAsia="Times New Roman" w:hAnsi="Arial" w:cs="Arial"/>
                            <w:color w:val="505050"/>
                            <w:sz w:val="21"/>
                            <w:szCs w:val="21"/>
                          </w:rPr>
                        </w:pPr>
                        <w:r w:rsidRPr="003C0CF6">
                          <w:rPr>
                            <w:rFonts w:ascii="Arial" w:eastAsia="Times New Roman" w:hAnsi="Arial" w:cs="Arial"/>
                            <w:b/>
                            <w:bCs/>
                            <w:color w:val="505050"/>
                            <w:sz w:val="21"/>
                            <w:szCs w:val="21"/>
                          </w:rPr>
                          <w:t>Debt isn’t romantic, but it can be a real concern.</w:t>
                        </w:r>
                        <w:r w:rsidRPr="003C0CF6">
                          <w:rPr>
                            <w:rFonts w:ascii="Arial" w:eastAsia="Times New Roman" w:hAnsi="Arial" w:cs="Arial"/>
                            <w:color w:val="505050"/>
                            <w:sz w:val="21"/>
                            <w:szCs w:val="21"/>
                          </w:rPr>
                          <w:t> Honest communication and clear-eyed planning can avoid many problems when you marry into debt. Please contact me to discuss your unique situation, preferably before your wedding. Together we can help you formulate a financial plan that takes your interests into account in the face of an uncertain future.</w:t>
                        </w:r>
                      </w:p>
                      <w:tbl>
                        <w:tblPr>
                          <w:tblW w:w="5000" w:type="pct"/>
                          <w:tblCellSpacing w:w="0" w:type="dxa"/>
                          <w:tblCellMar>
                            <w:left w:w="0" w:type="dxa"/>
                            <w:right w:w="0" w:type="dxa"/>
                          </w:tblCellMar>
                          <w:tblLook w:val="04A0" w:firstRow="1" w:lastRow="0" w:firstColumn="1" w:lastColumn="0" w:noHBand="0" w:noVBand="1"/>
                        </w:tblPr>
                        <w:tblGrid>
                          <w:gridCol w:w="8520"/>
                        </w:tblGrid>
                        <w:tr w:rsidR="003C0CF6" w:rsidRPr="003C0CF6" w14:paraId="5EEB8D10"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3C0CF6" w:rsidRPr="003C0CF6" w14:paraId="00F90A84" w14:textId="77777777">
                                <w:trPr>
                                  <w:tblCellSpacing w:w="0" w:type="dxa"/>
                                  <w:jc w:val="center"/>
                                </w:trPr>
                                <w:tc>
                                  <w:tcPr>
                                    <w:tcW w:w="0" w:type="auto"/>
                                    <w:vAlign w:val="center"/>
                                    <w:hideMark/>
                                  </w:tcPr>
                                  <w:p w14:paraId="1F364B72" w14:textId="77777777" w:rsidR="003C0CF6" w:rsidRPr="003C0CF6" w:rsidRDefault="003C0CF6" w:rsidP="003C0CF6">
                                    <w:pPr>
                                      <w:spacing w:after="0" w:line="240" w:lineRule="auto"/>
                                      <w:rPr>
                                        <w:rFonts w:ascii="Arial" w:eastAsia="Times New Roman" w:hAnsi="Arial" w:cs="Arial"/>
                                        <w:sz w:val="24"/>
                                        <w:szCs w:val="24"/>
                                      </w:rPr>
                                    </w:pPr>
                                    <w:hyperlink r:id="rId7" w:anchor="#AdvisorEmail##" w:tgtFrame="_blank" w:history="1">
                                      <w:r w:rsidRPr="003C0CF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D1522F9" w14:textId="77777777" w:rsidR="003C0CF6" w:rsidRPr="003C0CF6" w:rsidRDefault="003C0CF6" w:rsidP="003C0CF6">
                              <w:pPr>
                                <w:spacing w:after="0" w:line="240" w:lineRule="auto"/>
                                <w:jc w:val="center"/>
                                <w:rPr>
                                  <w:rFonts w:ascii="Arial" w:eastAsia="Times New Roman" w:hAnsi="Arial" w:cs="Arial"/>
                                  <w:sz w:val="24"/>
                                  <w:szCs w:val="24"/>
                                </w:rPr>
                              </w:pPr>
                            </w:p>
                          </w:tc>
                        </w:tr>
                      </w:tbl>
                      <w:p w14:paraId="0D8F85B1" w14:textId="77777777" w:rsidR="003C0CF6" w:rsidRPr="003C0CF6" w:rsidRDefault="003C0CF6" w:rsidP="003C0CF6">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4"/>
                          <w:gridCol w:w="7516"/>
                        </w:tblGrid>
                        <w:tr w:rsidR="003C0CF6" w:rsidRPr="003C0CF6" w14:paraId="33C09225" w14:textId="77777777">
                          <w:trPr>
                            <w:tblCellSpacing w:w="0" w:type="dxa"/>
                          </w:trPr>
                          <w:tc>
                            <w:tcPr>
                              <w:tcW w:w="0" w:type="auto"/>
                              <w:hideMark/>
                            </w:tcPr>
                            <w:p w14:paraId="560899D6" w14:textId="77777777" w:rsidR="003C0CF6" w:rsidRPr="003C0CF6" w:rsidRDefault="003C0CF6" w:rsidP="003C0CF6">
                              <w:pPr>
                                <w:spacing w:after="0" w:line="240" w:lineRule="auto"/>
                                <w:rPr>
                                  <w:rFonts w:ascii="Arial" w:eastAsia="Times New Roman" w:hAnsi="Arial" w:cs="Arial"/>
                                  <w:color w:val="505050"/>
                                  <w:sz w:val="21"/>
                                  <w:szCs w:val="21"/>
                                </w:rPr>
                              </w:pPr>
                            </w:p>
                          </w:tc>
                          <w:tc>
                            <w:tcPr>
                              <w:tcW w:w="0" w:type="auto"/>
                              <w:hideMark/>
                            </w:tcPr>
                            <w:p w14:paraId="23028BF9" w14:textId="77777777" w:rsidR="003C0CF6" w:rsidRPr="003C0CF6" w:rsidRDefault="003C0CF6" w:rsidP="003C0CF6">
                              <w:pPr>
                                <w:spacing w:before="100" w:beforeAutospacing="1" w:after="100" w:afterAutospacing="1" w:line="240" w:lineRule="auto"/>
                                <w:jc w:val="right"/>
                                <w:rPr>
                                  <w:rFonts w:ascii="Arial" w:eastAsia="Times New Roman" w:hAnsi="Arial" w:cs="Arial"/>
                                  <w:color w:val="707070"/>
                                  <w:sz w:val="18"/>
                                  <w:szCs w:val="18"/>
                                </w:rPr>
                              </w:pPr>
                              <w:r w:rsidRPr="003C0CF6">
                                <w:rPr>
                                  <w:rFonts w:ascii="Arial" w:eastAsia="Times New Roman" w:hAnsi="Arial" w:cs="Arial"/>
                                  <w:color w:val="707070"/>
                                  <w:sz w:val="18"/>
                                  <w:szCs w:val="18"/>
                                </w:rPr>
                                <w:t>Tracking #1-947170</w:t>
                              </w:r>
                              <w:r w:rsidRPr="003C0CF6">
                                <w:rPr>
                                  <w:rFonts w:ascii="Arial" w:eastAsia="Times New Roman" w:hAnsi="Arial" w:cs="Arial"/>
                                  <w:color w:val="707070"/>
                                  <w:sz w:val="18"/>
                                  <w:szCs w:val="18"/>
                                </w:rPr>
                                <w:br/>
                                <w:t>Expiration 02/23</w:t>
                              </w:r>
                            </w:p>
                          </w:tc>
                        </w:tr>
                      </w:tbl>
                      <w:p w14:paraId="7DB3623D" w14:textId="77777777" w:rsidR="003C0CF6" w:rsidRPr="003C0CF6" w:rsidRDefault="003C0CF6" w:rsidP="003C0CF6">
                        <w:pPr>
                          <w:spacing w:before="100" w:beforeAutospacing="1" w:after="100" w:afterAutospacing="1" w:line="240" w:lineRule="auto"/>
                          <w:rPr>
                            <w:rFonts w:ascii="Arial" w:eastAsia="Times New Roman" w:hAnsi="Arial" w:cs="Arial"/>
                            <w:color w:val="505050"/>
                            <w:sz w:val="21"/>
                            <w:szCs w:val="21"/>
                          </w:rPr>
                        </w:pPr>
                        <w:hyperlink r:id="rId8" w:history="1">
                          <w:r w:rsidRPr="003C0CF6">
                            <w:rPr>
                              <w:rFonts w:ascii="Arial" w:eastAsia="Times New Roman" w:hAnsi="Arial" w:cs="Arial"/>
                              <w:color w:val="505050"/>
                              <w:sz w:val="18"/>
                              <w:szCs w:val="18"/>
                              <w:u w:val="single"/>
                              <w:vertAlign w:val="superscript"/>
                            </w:rPr>
                            <w:t>1</w:t>
                          </w:r>
                          <w:r w:rsidRPr="003C0CF6">
                            <w:rPr>
                              <w:rFonts w:ascii="Arial" w:eastAsia="Times New Roman" w:hAnsi="Arial" w:cs="Arial"/>
                              <w:color w:val="505050"/>
                              <w:sz w:val="18"/>
                              <w:szCs w:val="18"/>
                              <w:u w:val="single"/>
                            </w:rPr>
                            <w:t> https://www.nolo.com/legal-encyclopedia/debt-marriage-owe-spouse-debts-29572.html</w:t>
                          </w:r>
                        </w:hyperlink>
                      </w:p>
                    </w:tc>
                  </w:tr>
                </w:tbl>
                <w:p w14:paraId="7BBB1B6D" w14:textId="77777777" w:rsidR="003C0CF6" w:rsidRPr="003C0CF6" w:rsidRDefault="003C0CF6" w:rsidP="003C0CF6">
                  <w:pPr>
                    <w:spacing w:after="0" w:line="240" w:lineRule="auto"/>
                    <w:rPr>
                      <w:rFonts w:ascii="Arial" w:eastAsia="Times New Roman" w:hAnsi="Arial" w:cs="Arial"/>
                      <w:sz w:val="24"/>
                      <w:szCs w:val="24"/>
                    </w:rPr>
                  </w:pPr>
                </w:p>
              </w:tc>
            </w:tr>
          </w:tbl>
          <w:p w14:paraId="3D45BE6D" w14:textId="77777777" w:rsidR="003C0CF6" w:rsidRPr="003C0CF6" w:rsidRDefault="003C0CF6" w:rsidP="003C0CF6">
            <w:pPr>
              <w:spacing w:after="0" w:line="240" w:lineRule="auto"/>
              <w:jc w:val="center"/>
              <w:rPr>
                <w:rFonts w:ascii="Arial" w:eastAsia="Times New Roman" w:hAnsi="Arial" w:cs="Arial"/>
                <w:sz w:val="24"/>
                <w:szCs w:val="24"/>
              </w:rPr>
            </w:pPr>
          </w:p>
        </w:tc>
      </w:tr>
      <w:tr w:rsidR="003C0CF6" w:rsidRPr="003C0CF6" w14:paraId="104DF5ED" w14:textId="77777777" w:rsidTr="003C0CF6">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3C0CF6" w:rsidRPr="003C0CF6" w14:paraId="36F09E19" w14:textId="77777777">
              <w:trPr>
                <w:jc w:val="center"/>
              </w:trPr>
              <w:tc>
                <w:tcPr>
                  <w:tcW w:w="0" w:type="auto"/>
                  <w:shd w:val="clear" w:color="auto" w:fill="FFFFFF"/>
                  <w:hideMark/>
                </w:tcPr>
                <w:p w14:paraId="219D9F2F" w14:textId="77777777" w:rsidR="003C0CF6" w:rsidRPr="003C0CF6" w:rsidRDefault="003C0CF6" w:rsidP="003C0CF6">
                  <w:pPr>
                    <w:spacing w:after="0" w:line="240" w:lineRule="auto"/>
                    <w:jc w:val="center"/>
                    <w:rPr>
                      <w:rFonts w:ascii="Times New Roman" w:eastAsia="Times New Roman" w:hAnsi="Times New Roman" w:cs="Times New Roman"/>
                      <w:sz w:val="20"/>
                      <w:szCs w:val="20"/>
                    </w:rPr>
                  </w:pPr>
                </w:p>
              </w:tc>
            </w:tr>
          </w:tbl>
          <w:p w14:paraId="47EDFE9F" w14:textId="77777777" w:rsidR="003C0CF6" w:rsidRPr="003C0CF6" w:rsidRDefault="003C0CF6" w:rsidP="003C0CF6">
            <w:pPr>
              <w:spacing w:after="0" w:line="240" w:lineRule="auto"/>
              <w:jc w:val="center"/>
              <w:rPr>
                <w:rFonts w:ascii="Arial" w:eastAsia="Times New Roman" w:hAnsi="Arial" w:cs="Arial"/>
                <w:sz w:val="24"/>
                <w:szCs w:val="24"/>
              </w:rPr>
            </w:pPr>
          </w:p>
        </w:tc>
      </w:tr>
    </w:tbl>
    <w:p w14:paraId="19E0489C" w14:textId="77777777" w:rsidR="00C10696" w:rsidRDefault="00C10696"/>
    <w:sectPr w:rsidR="00C10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F6"/>
    <w:rsid w:val="003C0CF6"/>
    <w:rsid w:val="00C1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90D8"/>
  <w15:chartTrackingRefBased/>
  <w15:docId w15:val="{0335E886-6D99-4B37-B324-D12046AF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0C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F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0CF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C0CF6"/>
    <w:rPr>
      <w:color w:val="0000FF"/>
      <w:u w:val="single"/>
    </w:rPr>
  </w:style>
  <w:style w:type="paragraph" w:styleId="NormalWeb">
    <w:name w:val="Normal (Web)"/>
    <w:basedOn w:val="Normal"/>
    <w:uiPriority w:val="99"/>
    <w:semiHidden/>
    <w:unhideWhenUsed/>
    <w:rsid w:val="003C0C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lo.com/legal-encyclopedia/debt-marriage-owe-spouse-debts-29572.html"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2021-12-28T13:50:00Z</dcterms:created>
  <dcterms:modified xsi:type="dcterms:W3CDTF">2021-12-28T13:51:00Z</dcterms:modified>
</cp:coreProperties>
</file>